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E176" w14:textId="77777777" w:rsidR="00531EB0" w:rsidRPr="00531EB0" w:rsidRDefault="00531EB0" w:rsidP="00531EB0">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531EB0">
        <w:rPr>
          <w:rFonts w:ascii="SimSun" w:eastAsia="SimSun" w:hAnsi="SimSun" w:cs="SimSun" w:hint="eastAsia"/>
          <w:b/>
          <w:bCs/>
          <w:color w:val="212529"/>
          <w:kern w:val="36"/>
          <w:sz w:val="48"/>
          <w:szCs w:val="48"/>
          <w:lang w:bidi="he-IL"/>
        </w:rPr>
        <w:t>罗马书</w:t>
      </w:r>
      <w:r w:rsidRPr="00531EB0">
        <w:rPr>
          <w:rFonts w:ascii="Roboto Slab" w:eastAsia="Times New Roman" w:hAnsi="Roboto Slab" w:cs="Times New Roman"/>
          <w:b/>
          <w:bCs/>
          <w:color w:val="212529"/>
          <w:kern w:val="36"/>
          <w:sz w:val="48"/>
          <w:szCs w:val="48"/>
          <w:lang w:bidi="he-IL"/>
        </w:rPr>
        <w:t xml:space="preserve"> 13:11-14</w:t>
      </w:r>
    </w:p>
    <w:p w14:paraId="0FEA3B72" w14:textId="77777777" w:rsidR="00531EB0" w:rsidRPr="00531EB0" w:rsidRDefault="00531EB0" w:rsidP="00531EB0">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531EB0">
        <w:rPr>
          <w:rFonts w:ascii="SimSun" w:eastAsia="SimSun" w:hAnsi="SimSun" w:cs="SimSun" w:hint="eastAsia"/>
          <w:b/>
          <w:bCs/>
          <w:i/>
          <w:iCs/>
          <w:color w:val="555555"/>
          <w:sz w:val="27"/>
          <w:szCs w:val="27"/>
          <w:lang w:bidi="he-IL"/>
        </w:rPr>
        <w:t>我们应当藉</w:t>
      </w:r>
      <w:proofErr w:type="gramStart"/>
      <w:r w:rsidRPr="00531EB0">
        <w:rPr>
          <w:rFonts w:ascii="SimSun" w:eastAsia="SimSun" w:hAnsi="SimSun" w:cs="SimSun" w:hint="eastAsia"/>
          <w:b/>
          <w:bCs/>
          <w:i/>
          <w:iCs/>
          <w:color w:val="555555"/>
          <w:sz w:val="27"/>
          <w:szCs w:val="27"/>
          <w:lang w:bidi="he-IL"/>
        </w:rPr>
        <w:t>着信公义</w:t>
      </w:r>
      <w:proofErr w:type="gramEnd"/>
      <w:r w:rsidRPr="00531EB0">
        <w:rPr>
          <w:rFonts w:ascii="SimSun" w:eastAsia="SimSun" w:hAnsi="SimSun" w:cs="SimSun" w:hint="eastAsia"/>
          <w:b/>
          <w:bCs/>
          <w:i/>
          <w:iCs/>
          <w:color w:val="555555"/>
          <w:sz w:val="27"/>
          <w:szCs w:val="27"/>
          <w:lang w:bidi="he-IL"/>
        </w:rPr>
        <w:t>地、和谐地相处，因为我们很快就要与神同在了。保罗已经向我们显明，当如何生活，现在又告诉我们要如此生活，因为那日临近，就是我们进入神同在中的那荣耀之日</w:t>
      </w:r>
      <w:r w:rsidRPr="00531EB0">
        <w:rPr>
          <w:rFonts w:ascii="SimSun" w:eastAsia="SimSun" w:hAnsi="SimSun" w:cs="SimSun"/>
          <w:b/>
          <w:bCs/>
          <w:i/>
          <w:iCs/>
          <w:color w:val="555555"/>
          <w:sz w:val="27"/>
          <w:szCs w:val="27"/>
          <w:lang w:bidi="he-IL"/>
        </w:rPr>
        <w:t>。</w:t>
      </w:r>
    </w:p>
    <w:p w14:paraId="27F73425" w14:textId="77777777" w:rsidR="00531EB0" w:rsidRPr="00531EB0" w:rsidRDefault="00531EB0" w:rsidP="00531EB0">
      <w:pPr>
        <w:shd w:val="clear" w:color="auto" w:fill="FFFFFF"/>
        <w:spacing w:after="100" w:afterAutospacing="1" w:line="240" w:lineRule="auto"/>
        <w:rPr>
          <w:rFonts w:ascii="Roboto" w:eastAsia="Times New Roman" w:hAnsi="Roboto" w:cs="Times New Roman"/>
          <w:color w:val="555555"/>
          <w:sz w:val="27"/>
          <w:szCs w:val="27"/>
          <w:lang w:bidi="he-IL"/>
        </w:rPr>
      </w:pPr>
      <w:r w:rsidRPr="00531EB0">
        <w:rPr>
          <w:rFonts w:ascii="SimSun" w:eastAsia="SimSun" w:hAnsi="SimSun" w:cs="SimSun" w:hint="eastAsia"/>
          <w:color w:val="555555"/>
          <w:sz w:val="27"/>
          <w:szCs w:val="27"/>
          <w:lang w:bidi="he-IL"/>
        </w:rPr>
        <w:t>当保罗说，</w:t>
      </w:r>
      <w:r w:rsidRPr="00531EB0">
        <w:rPr>
          <w:rFonts w:ascii="Roboto" w:eastAsia="Times New Roman" w:hAnsi="Roboto" w:cs="Roboto"/>
          <w:color w:val="555555"/>
          <w:sz w:val="27"/>
          <w:szCs w:val="27"/>
          <w:lang w:bidi="he-IL"/>
        </w:rPr>
        <w:t>“</w:t>
      </w:r>
      <w:r w:rsidRPr="00531EB0">
        <w:rPr>
          <w:rFonts w:ascii="SimSun" w:eastAsia="SimSun" w:hAnsi="SimSun" w:cs="SimSun" w:hint="eastAsia"/>
          <w:b/>
          <w:bCs/>
          <w:color w:val="555555"/>
          <w:sz w:val="27"/>
          <w:szCs w:val="27"/>
          <w:lang w:bidi="he-IL"/>
        </w:rPr>
        <w:t>再者</w:t>
      </w:r>
      <w:r w:rsidRPr="00531EB0">
        <w:rPr>
          <w:rFonts w:ascii="Roboto" w:eastAsia="Times New Roman" w:hAnsi="Roboto" w:cs="Times New Roman"/>
          <w:color w:val="555555"/>
          <w:sz w:val="27"/>
          <w:szCs w:val="27"/>
          <w:lang w:bidi="he-IL"/>
        </w:rPr>
        <w:t xml:space="preserve">” </w:t>
      </w:r>
      <w:r w:rsidRPr="00531EB0">
        <w:rPr>
          <w:rFonts w:ascii="SimSun" w:eastAsia="SimSun" w:hAnsi="SimSun" w:cs="SimSun" w:hint="eastAsia"/>
          <w:color w:val="555555"/>
          <w:sz w:val="27"/>
          <w:szCs w:val="27"/>
          <w:lang w:bidi="he-IL"/>
        </w:rPr>
        <w:t>时，他指的是他在</w:t>
      </w:r>
      <w:r w:rsidRPr="00531EB0">
        <w:rPr>
          <w:rFonts w:ascii="Roboto" w:eastAsia="Times New Roman" w:hAnsi="Roboto" w:cs="Times New Roman"/>
          <w:color w:val="555555"/>
          <w:sz w:val="27"/>
          <w:szCs w:val="27"/>
          <w:lang w:bidi="he-IL"/>
        </w:rPr>
        <w:t xml:space="preserve"> 12 </w:t>
      </w:r>
      <w:r w:rsidRPr="00531EB0">
        <w:rPr>
          <w:rFonts w:ascii="SimSun" w:eastAsia="SimSun" w:hAnsi="SimSun" w:cs="SimSun" w:hint="eastAsia"/>
          <w:color w:val="555555"/>
          <w:sz w:val="27"/>
          <w:szCs w:val="27"/>
          <w:lang w:bidi="he-IL"/>
        </w:rPr>
        <w:t>和</w:t>
      </w:r>
      <w:r w:rsidRPr="00531EB0">
        <w:rPr>
          <w:rFonts w:ascii="Roboto" w:eastAsia="Times New Roman" w:hAnsi="Roboto" w:cs="Times New Roman"/>
          <w:color w:val="555555"/>
          <w:sz w:val="27"/>
          <w:szCs w:val="27"/>
          <w:lang w:bidi="he-IL"/>
        </w:rPr>
        <w:t xml:space="preserve"> 13 </w:t>
      </w:r>
      <w:r w:rsidRPr="00531EB0">
        <w:rPr>
          <w:rFonts w:ascii="SimSun" w:eastAsia="SimSun" w:hAnsi="SimSun" w:cs="SimSun" w:hint="eastAsia"/>
          <w:color w:val="555555"/>
          <w:sz w:val="27"/>
          <w:szCs w:val="27"/>
          <w:lang w:bidi="he-IL"/>
        </w:rPr>
        <w:t>章中所告诉我们的，藉着</w:t>
      </w:r>
      <w:proofErr w:type="gramStart"/>
      <w:r w:rsidRPr="00531EB0">
        <w:rPr>
          <w:rFonts w:ascii="SimSun" w:eastAsia="SimSun" w:hAnsi="SimSun" w:cs="SimSun" w:hint="eastAsia"/>
          <w:color w:val="555555"/>
          <w:sz w:val="27"/>
          <w:szCs w:val="27"/>
          <w:lang w:bidi="he-IL"/>
        </w:rPr>
        <w:t>信彰显公</w:t>
      </w:r>
      <w:proofErr w:type="gramEnd"/>
      <w:r w:rsidRPr="00531EB0">
        <w:rPr>
          <w:rFonts w:ascii="SimSun" w:eastAsia="SimSun" w:hAnsi="SimSun" w:cs="SimSun" w:hint="eastAsia"/>
          <w:color w:val="555555"/>
          <w:sz w:val="27"/>
          <w:szCs w:val="27"/>
          <w:lang w:bidi="he-IL"/>
        </w:rPr>
        <w:t>义、和谐生活的行为。</w:t>
      </w:r>
      <w:r w:rsidRPr="00531EB0">
        <w:rPr>
          <w:rFonts w:ascii="SimSun" w:eastAsia="SimSun" w:hAnsi="SimSun" w:cs="SimSun" w:hint="eastAsia"/>
          <w:b/>
          <w:bCs/>
          <w:color w:val="555555"/>
          <w:sz w:val="27"/>
          <w:szCs w:val="27"/>
          <w:lang w:bidi="he-IL"/>
        </w:rPr>
        <w:t>现今就是该趁早睡醒的时候</w:t>
      </w:r>
      <w:r w:rsidRPr="00531EB0">
        <w:rPr>
          <w:rFonts w:ascii="SimSun" w:eastAsia="SimSun" w:hAnsi="SimSun" w:cs="SimSun" w:hint="eastAsia"/>
          <w:color w:val="555555"/>
          <w:sz w:val="27"/>
          <w:szCs w:val="27"/>
          <w:lang w:bidi="he-IL"/>
        </w:rPr>
        <w:t>，要活出这公义的生活。彼此相爱、彼此和睦、用我们所受的恩赐彼此服侍、当</w:t>
      </w:r>
      <w:proofErr w:type="gramStart"/>
      <w:r w:rsidRPr="00531EB0">
        <w:rPr>
          <w:rFonts w:ascii="SimSun" w:eastAsia="SimSun" w:hAnsi="SimSun" w:cs="SimSun" w:hint="eastAsia"/>
          <w:color w:val="555555"/>
          <w:sz w:val="27"/>
          <w:szCs w:val="27"/>
          <w:lang w:bidi="he-IL"/>
        </w:rPr>
        <w:t>作活祭般地</w:t>
      </w:r>
      <w:proofErr w:type="gramEnd"/>
      <w:r w:rsidRPr="00531EB0">
        <w:rPr>
          <w:rFonts w:ascii="SimSun" w:eastAsia="SimSun" w:hAnsi="SimSun" w:cs="SimSun" w:hint="eastAsia"/>
          <w:color w:val="555555"/>
          <w:sz w:val="27"/>
          <w:szCs w:val="27"/>
          <w:lang w:bidi="he-IL"/>
        </w:rPr>
        <w:t>为神和人而活、靠着相信神和基督而活。现在，保罗准备回答，我们为什么要这样做，为什么要</w:t>
      </w:r>
      <w:proofErr w:type="gramStart"/>
      <w:r w:rsidRPr="00531EB0">
        <w:rPr>
          <w:rFonts w:ascii="SimSun" w:eastAsia="SimSun" w:hAnsi="SimSun" w:cs="SimSun" w:hint="eastAsia"/>
          <w:color w:val="555555"/>
          <w:sz w:val="27"/>
          <w:szCs w:val="27"/>
          <w:lang w:bidi="he-IL"/>
        </w:rPr>
        <w:t>和谐公</w:t>
      </w:r>
      <w:proofErr w:type="gramEnd"/>
      <w:r w:rsidRPr="00531EB0">
        <w:rPr>
          <w:rFonts w:ascii="SimSun" w:eastAsia="SimSun" w:hAnsi="SimSun" w:cs="SimSun" w:hint="eastAsia"/>
          <w:color w:val="555555"/>
          <w:sz w:val="27"/>
          <w:szCs w:val="27"/>
          <w:lang w:bidi="he-IL"/>
        </w:rPr>
        <w:t>义地生活。回答之一就是</w:t>
      </w:r>
      <w:r w:rsidRPr="00531EB0">
        <w:rPr>
          <w:rFonts w:ascii="SimSun" w:eastAsia="SimSun" w:hAnsi="SimSun" w:cs="SimSun" w:hint="eastAsia"/>
          <w:b/>
          <w:bCs/>
          <w:color w:val="555555"/>
          <w:sz w:val="27"/>
          <w:szCs w:val="27"/>
          <w:lang w:bidi="he-IL"/>
        </w:rPr>
        <w:t>因为我们得救，现今</w:t>
      </w:r>
      <w:proofErr w:type="gramStart"/>
      <w:r w:rsidRPr="00531EB0">
        <w:rPr>
          <w:rFonts w:ascii="SimSun" w:eastAsia="SimSun" w:hAnsi="SimSun" w:cs="SimSun" w:hint="eastAsia"/>
          <w:b/>
          <w:bCs/>
          <w:color w:val="555555"/>
          <w:sz w:val="27"/>
          <w:szCs w:val="27"/>
          <w:lang w:bidi="he-IL"/>
        </w:rPr>
        <w:t>比</w:t>
      </w:r>
      <w:r w:rsidRPr="00531EB0">
        <w:rPr>
          <w:rFonts w:ascii="SimSun" w:eastAsia="SimSun" w:hAnsi="SimSun" w:cs="SimSun" w:hint="eastAsia"/>
          <w:b/>
          <w:bCs/>
          <w:i/>
          <w:iCs/>
          <w:color w:val="555555"/>
          <w:sz w:val="27"/>
          <w:szCs w:val="27"/>
          <w:lang w:bidi="he-IL"/>
        </w:rPr>
        <w:t>初</w:t>
      </w:r>
      <w:r w:rsidRPr="00531EB0">
        <w:rPr>
          <w:rFonts w:ascii="SimSun" w:eastAsia="SimSun" w:hAnsi="SimSun" w:cs="SimSun" w:hint="eastAsia"/>
          <w:b/>
          <w:bCs/>
          <w:color w:val="555555"/>
          <w:sz w:val="27"/>
          <w:szCs w:val="27"/>
          <w:lang w:bidi="he-IL"/>
        </w:rPr>
        <w:t>信的</w:t>
      </w:r>
      <w:proofErr w:type="gramEnd"/>
      <w:r w:rsidRPr="00531EB0">
        <w:rPr>
          <w:rFonts w:ascii="SimSun" w:eastAsia="SimSun" w:hAnsi="SimSun" w:cs="SimSun" w:hint="eastAsia"/>
          <w:b/>
          <w:bCs/>
          <w:color w:val="555555"/>
          <w:sz w:val="27"/>
          <w:szCs w:val="27"/>
          <w:lang w:bidi="he-IL"/>
        </w:rPr>
        <w:t>时候更近了</w:t>
      </w:r>
      <w:r w:rsidRPr="00531EB0">
        <w:rPr>
          <w:rFonts w:ascii="SimSun" w:eastAsia="SimSun" w:hAnsi="SimSun" w:cs="SimSun"/>
          <w:color w:val="555555"/>
          <w:sz w:val="27"/>
          <w:szCs w:val="27"/>
          <w:lang w:bidi="he-IL"/>
        </w:rPr>
        <w:t>。</w:t>
      </w:r>
    </w:p>
    <w:p w14:paraId="51983DF7" w14:textId="77777777" w:rsidR="00531EB0" w:rsidRPr="00531EB0" w:rsidRDefault="00531EB0" w:rsidP="00531EB0">
      <w:pPr>
        <w:shd w:val="clear" w:color="auto" w:fill="FFFFFF"/>
        <w:spacing w:after="100" w:afterAutospacing="1" w:line="240" w:lineRule="auto"/>
        <w:rPr>
          <w:rFonts w:ascii="Roboto" w:eastAsia="Times New Roman" w:hAnsi="Roboto" w:cs="Times New Roman"/>
          <w:color w:val="555555"/>
          <w:sz w:val="27"/>
          <w:szCs w:val="27"/>
          <w:lang w:bidi="he-IL"/>
        </w:rPr>
      </w:pPr>
      <w:r w:rsidRPr="00531EB0">
        <w:rPr>
          <w:rFonts w:ascii="SimSun" w:eastAsia="SimSun" w:hAnsi="SimSun" w:cs="SimSun" w:hint="eastAsia"/>
          <w:color w:val="555555"/>
          <w:sz w:val="27"/>
          <w:szCs w:val="27"/>
          <w:lang w:bidi="he-IL"/>
        </w:rPr>
        <w:t>保罗在</w:t>
      </w:r>
      <w:r w:rsidRPr="00531EB0">
        <w:rPr>
          <w:rFonts w:ascii="Roboto" w:eastAsia="Times New Roman" w:hAnsi="Roboto" w:cs="Times New Roman"/>
          <w:color w:val="555555"/>
          <w:sz w:val="27"/>
          <w:szCs w:val="27"/>
          <w:lang w:bidi="he-IL"/>
        </w:rPr>
        <w:t xml:space="preserve"> 11 </w:t>
      </w:r>
      <w:r w:rsidRPr="00531EB0">
        <w:rPr>
          <w:rFonts w:ascii="SimSun" w:eastAsia="SimSun" w:hAnsi="SimSun" w:cs="SimSun" w:hint="eastAsia"/>
          <w:color w:val="555555"/>
          <w:sz w:val="27"/>
          <w:szCs w:val="27"/>
          <w:lang w:bidi="he-IL"/>
        </w:rPr>
        <w:t>节说，救恩或得救离我们比</w:t>
      </w:r>
      <w:proofErr w:type="gramStart"/>
      <w:r w:rsidRPr="00531EB0">
        <w:rPr>
          <w:rFonts w:ascii="SimSun" w:eastAsia="SimSun" w:hAnsi="SimSun" w:cs="SimSun" w:hint="eastAsia"/>
          <w:color w:val="555555"/>
          <w:sz w:val="27"/>
          <w:szCs w:val="27"/>
          <w:lang w:bidi="he-IL"/>
        </w:rPr>
        <w:t>初信基督</w:t>
      </w:r>
      <w:proofErr w:type="gramEnd"/>
      <w:r w:rsidRPr="00531EB0">
        <w:rPr>
          <w:rFonts w:ascii="SimSun" w:eastAsia="SimSun" w:hAnsi="SimSun" w:cs="SimSun" w:hint="eastAsia"/>
          <w:color w:val="555555"/>
          <w:sz w:val="27"/>
          <w:szCs w:val="27"/>
          <w:lang w:bidi="he-IL"/>
        </w:rPr>
        <w:t>之时更近了。保罗所说的是荣耀救恩，就是当我们受</w:t>
      </w:r>
      <w:proofErr w:type="gramStart"/>
      <w:r w:rsidRPr="00531EB0">
        <w:rPr>
          <w:rFonts w:ascii="SimSun" w:eastAsia="SimSun" w:hAnsi="SimSun" w:cs="SimSun" w:hint="eastAsia"/>
          <w:color w:val="555555"/>
          <w:sz w:val="27"/>
          <w:szCs w:val="27"/>
          <w:lang w:bidi="he-IL"/>
        </w:rPr>
        <w:t>召进入</w:t>
      </w:r>
      <w:proofErr w:type="gramEnd"/>
      <w:r w:rsidRPr="00531EB0">
        <w:rPr>
          <w:rFonts w:ascii="SimSun" w:eastAsia="SimSun" w:hAnsi="SimSun" w:cs="SimSun" w:hint="eastAsia"/>
          <w:color w:val="555555"/>
          <w:sz w:val="27"/>
          <w:szCs w:val="27"/>
          <w:lang w:bidi="he-IL"/>
        </w:rPr>
        <w:t>天堂，到神的同在中之时，在那里我们会得到新的身体，并能脱离我们必死的身体</w:t>
      </w:r>
      <w:r w:rsidRPr="00531EB0">
        <w:rPr>
          <w:rFonts w:ascii="Roboto" w:eastAsia="Times New Roman" w:hAnsi="Roboto" w:cs="Times New Roman"/>
          <w:color w:val="555555"/>
          <w:sz w:val="27"/>
          <w:szCs w:val="27"/>
          <w:lang w:bidi="he-IL"/>
        </w:rPr>
        <w:t xml:space="preserve"> (</w:t>
      </w:r>
      <w:r w:rsidRPr="00531EB0">
        <w:rPr>
          <w:rFonts w:ascii="SimSun" w:eastAsia="SimSun" w:hAnsi="SimSun" w:cs="SimSun" w:hint="eastAsia"/>
          <w:color w:val="555555"/>
          <w:sz w:val="27"/>
          <w:szCs w:val="27"/>
          <w:lang w:bidi="he-IL"/>
        </w:rPr>
        <w:t>罗马书</w:t>
      </w:r>
      <w:r w:rsidRPr="00531EB0">
        <w:rPr>
          <w:rFonts w:ascii="Roboto" w:eastAsia="Times New Roman" w:hAnsi="Roboto" w:cs="Times New Roman"/>
          <w:color w:val="555555"/>
          <w:sz w:val="27"/>
          <w:szCs w:val="27"/>
          <w:lang w:bidi="he-IL"/>
        </w:rPr>
        <w:t xml:space="preserve"> 7:24)</w:t>
      </w:r>
      <w:r w:rsidRPr="00531EB0">
        <w:rPr>
          <w:rFonts w:ascii="SimSun" w:eastAsia="SimSun" w:hAnsi="SimSun" w:cs="SimSun" w:hint="eastAsia"/>
          <w:color w:val="555555"/>
          <w:sz w:val="27"/>
          <w:szCs w:val="27"/>
          <w:lang w:bidi="he-IL"/>
        </w:rPr>
        <w:t>。</w:t>
      </w:r>
      <w:r w:rsidRPr="00531EB0">
        <w:rPr>
          <w:rFonts w:ascii="Roboto" w:eastAsia="Times New Roman" w:hAnsi="Roboto" w:cs="Roboto"/>
          <w:color w:val="555555"/>
          <w:sz w:val="27"/>
          <w:szCs w:val="27"/>
          <w:lang w:bidi="he-IL"/>
        </w:rPr>
        <w:t>“</w:t>
      </w:r>
      <w:r w:rsidRPr="00531EB0">
        <w:rPr>
          <w:rFonts w:ascii="SimSun" w:eastAsia="SimSun" w:hAnsi="SimSun" w:cs="SimSun" w:hint="eastAsia"/>
          <w:color w:val="555555"/>
          <w:sz w:val="27"/>
          <w:szCs w:val="27"/>
          <w:lang w:bidi="he-IL"/>
        </w:rPr>
        <w:t>信的时候</w:t>
      </w:r>
      <w:r w:rsidRPr="00531EB0">
        <w:rPr>
          <w:rFonts w:ascii="Roboto" w:eastAsia="Times New Roman" w:hAnsi="Roboto" w:cs="Roboto"/>
          <w:color w:val="555555"/>
          <w:sz w:val="27"/>
          <w:szCs w:val="27"/>
          <w:lang w:bidi="he-IL"/>
        </w:rPr>
        <w:t>”</w:t>
      </w:r>
      <w:r w:rsidRPr="00531EB0">
        <w:rPr>
          <w:rFonts w:ascii="Roboto" w:eastAsia="Times New Roman" w:hAnsi="Roboto" w:cs="Times New Roman"/>
          <w:color w:val="555555"/>
          <w:sz w:val="27"/>
          <w:szCs w:val="27"/>
          <w:lang w:bidi="he-IL"/>
        </w:rPr>
        <w:t xml:space="preserve"> </w:t>
      </w:r>
      <w:r w:rsidRPr="00531EB0">
        <w:rPr>
          <w:rFonts w:ascii="SimSun" w:eastAsia="SimSun" w:hAnsi="SimSun" w:cs="SimSun" w:hint="eastAsia"/>
          <w:color w:val="555555"/>
          <w:sz w:val="27"/>
          <w:szCs w:val="27"/>
          <w:lang w:bidi="he-IL"/>
        </w:rPr>
        <w:t>指的是我们相信基督的死和复活之时。但保罗告诉我们，我们离那初信之时越远，就离救恩越近。这可能会很困惑，因为我们习惯称初信之时为我们的得救时刻。但是</w:t>
      </w:r>
      <w:r w:rsidRPr="00531EB0">
        <w:rPr>
          <w:rFonts w:ascii="Roboto" w:eastAsia="Times New Roman" w:hAnsi="Roboto" w:cs="Times New Roman"/>
          <w:color w:val="555555"/>
          <w:sz w:val="27"/>
          <w:szCs w:val="27"/>
          <w:lang w:bidi="he-IL"/>
        </w:rPr>
        <w:t xml:space="preserve"> </w:t>
      </w:r>
      <w:r w:rsidRPr="00531EB0">
        <w:rPr>
          <w:rFonts w:ascii="Roboto" w:eastAsia="Times New Roman" w:hAnsi="Roboto" w:cs="Roboto"/>
          <w:color w:val="555555"/>
          <w:sz w:val="27"/>
          <w:szCs w:val="27"/>
          <w:lang w:bidi="he-IL"/>
        </w:rPr>
        <w:t>“</w:t>
      </w:r>
      <w:r w:rsidRPr="00531EB0">
        <w:rPr>
          <w:rFonts w:ascii="SimSun" w:eastAsia="SimSun" w:hAnsi="SimSun" w:cs="SimSun" w:hint="eastAsia"/>
          <w:color w:val="555555"/>
          <w:sz w:val="27"/>
          <w:szCs w:val="27"/>
          <w:lang w:bidi="he-IL"/>
        </w:rPr>
        <w:t>救恩</w:t>
      </w:r>
      <w:r w:rsidRPr="00531EB0">
        <w:rPr>
          <w:rFonts w:ascii="Roboto" w:eastAsia="Times New Roman" w:hAnsi="Roboto" w:cs="Roboto"/>
          <w:color w:val="555555"/>
          <w:sz w:val="27"/>
          <w:szCs w:val="27"/>
          <w:lang w:bidi="he-IL"/>
        </w:rPr>
        <w:t>”</w:t>
      </w:r>
      <w:r w:rsidRPr="00531EB0">
        <w:rPr>
          <w:rFonts w:ascii="Roboto" w:eastAsia="Times New Roman" w:hAnsi="Roboto" w:cs="Times New Roman"/>
          <w:color w:val="555555"/>
          <w:sz w:val="27"/>
          <w:szCs w:val="27"/>
          <w:lang w:bidi="he-IL"/>
        </w:rPr>
        <w:t xml:space="preserve"> </w:t>
      </w:r>
      <w:r w:rsidRPr="00531EB0">
        <w:rPr>
          <w:rFonts w:ascii="SimSun" w:eastAsia="SimSun" w:hAnsi="SimSun" w:cs="SimSun" w:hint="eastAsia"/>
          <w:color w:val="555555"/>
          <w:sz w:val="27"/>
          <w:szCs w:val="27"/>
          <w:lang w:bidi="he-IL"/>
        </w:rPr>
        <w:t>的意思是</w:t>
      </w:r>
      <w:r w:rsidRPr="00531EB0">
        <w:rPr>
          <w:rFonts w:ascii="Roboto" w:eastAsia="Times New Roman" w:hAnsi="Roboto" w:cs="Times New Roman"/>
          <w:color w:val="555555"/>
          <w:sz w:val="27"/>
          <w:szCs w:val="27"/>
          <w:lang w:bidi="he-IL"/>
        </w:rPr>
        <w:t xml:space="preserve"> </w:t>
      </w:r>
      <w:r w:rsidRPr="00531EB0">
        <w:rPr>
          <w:rFonts w:ascii="Roboto" w:eastAsia="Times New Roman" w:hAnsi="Roboto" w:cs="Roboto"/>
          <w:color w:val="555555"/>
          <w:sz w:val="27"/>
          <w:szCs w:val="27"/>
          <w:lang w:bidi="he-IL"/>
        </w:rPr>
        <w:t>“</w:t>
      </w:r>
      <w:proofErr w:type="gramStart"/>
      <w:r w:rsidRPr="00531EB0">
        <w:rPr>
          <w:rFonts w:ascii="SimSun" w:eastAsia="SimSun" w:hAnsi="SimSun" w:cs="SimSun" w:hint="eastAsia"/>
          <w:color w:val="555555"/>
          <w:sz w:val="27"/>
          <w:szCs w:val="27"/>
          <w:lang w:bidi="he-IL"/>
        </w:rPr>
        <w:t>某物从某物中获救</w:t>
      </w:r>
      <w:r w:rsidRPr="00531EB0">
        <w:rPr>
          <w:rFonts w:ascii="Roboto" w:eastAsia="Times New Roman" w:hAnsi="Roboto" w:cs="Roboto"/>
          <w:color w:val="555555"/>
          <w:sz w:val="27"/>
          <w:szCs w:val="27"/>
          <w:lang w:bidi="he-IL"/>
        </w:rPr>
        <w:t>”</w:t>
      </w:r>
      <w:r w:rsidRPr="00531EB0">
        <w:rPr>
          <w:rFonts w:ascii="SimSun" w:eastAsia="SimSun" w:hAnsi="SimSun" w:cs="SimSun" w:hint="eastAsia"/>
          <w:color w:val="555555"/>
          <w:sz w:val="27"/>
          <w:szCs w:val="27"/>
          <w:lang w:bidi="he-IL"/>
        </w:rPr>
        <w:t>，</w:t>
      </w:r>
      <w:proofErr w:type="gramEnd"/>
      <w:r w:rsidRPr="00531EB0">
        <w:rPr>
          <w:rFonts w:ascii="SimSun" w:eastAsia="SimSun" w:hAnsi="SimSun" w:cs="SimSun" w:hint="eastAsia"/>
          <w:color w:val="555555"/>
          <w:sz w:val="27"/>
          <w:szCs w:val="27"/>
          <w:lang w:bidi="he-IL"/>
        </w:rPr>
        <w:t>而且我们必须要查看上下文，来确定是什么从什么中获救。在这里，我们生活的每一天都距我们离世、与耶稣同在的时间越近，那时我们会经历不一样的救恩，是一种从今生和地上身体进入下一个生命和身体的救恩</w:t>
      </w:r>
      <w:r w:rsidRPr="00531EB0">
        <w:rPr>
          <w:rFonts w:ascii="SimSun" w:eastAsia="SimSun" w:hAnsi="SimSun" w:cs="SimSun"/>
          <w:color w:val="555555"/>
          <w:sz w:val="27"/>
          <w:szCs w:val="27"/>
          <w:lang w:bidi="he-IL"/>
        </w:rPr>
        <w:t>。</w:t>
      </w:r>
    </w:p>
    <w:p w14:paraId="588E145B" w14:textId="77777777" w:rsidR="00531EB0" w:rsidRPr="00531EB0" w:rsidRDefault="00531EB0" w:rsidP="00531EB0">
      <w:pPr>
        <w:shd w:val="clear" w:color="auto" w:fill="FFFFFF"/>
        <w:spacing w:after="100" w:afterAutospacing="1" w:line="240" w:lineRule="auto"/>
        <w:rPr>
          <w:rFonts w:ascii="Roboto" w:eastAsia="Times New Roman" w:hAnsi="Roboto" w:cs="Times New Roman"/>
          <w:color w:val="555555"/>
          <w:sz w:val="27"/>
          <w:szCs w:val="27"/>
          <w:lang w:bidi="he-IL"/>
        </w:rPr>
      </w:pPr>
      <w:r w:rsidRPr="00531EB0">
        <w:rPr>
          <w:rFonts w:ascii="SimSun" w:eastAsia="SimSun" w:hAnsi="SimSun" w:cs="SimSun" w:hint="eastAsia"/>
          <w:color w:val="555555"/>
          <w:sz w:val="27"/>
          <w:szCs w:val="27"/>
          <w:lang w:bidi="he-IL"/>
        </w:rPr>
        <w:t>保罗用黑夜来描述我们现今罪恶的世界，并向我们确定它会过去。取代它的将是我们进入神和耶稣荣光中的一天。</w:t>
      </w:r>
      <w:r w:rsidRPr="00531EB0">
        <w:rPr>
          <w:rFonts w:ascii="SimSun" w:eastAsia="SimSun" w:hAnsi="SimSun" w:cs="SimSun" w:hint="eastAsia"/>
          <w:b/>
          <w:bCs/>
          <w:color w:val="555555"/>
          <w:sz w:val="27"/>
          <w:szCs w:val="27"/>
          <w:lang w:bidi="he-IL"/>
        </w:rPr>
        <w:t>黑夜已深，白昼将近</w:t>
      </w:r>
      <w:r w:rsidRPr="00531EB0">
        <w:rPr>
          <w:rFonts w:ascii="SimSun" w:eastAsia="SimSun" w:hAnsi="SimSun" w:cs="SimSun" w:hint="eastAsia"/>
          <w:color w:val="555555"/>
          <w:sz w:val="27"/>
          <w:szCs w:val="27"/>
          <w:lang w:bidi="he-IL"/>
        </w:rPr>
        <w:t>，</w:t>
      </w:r>
      <w:proofErr w:type="gramStart"/>
      <w:r w:rsidRPr="00531EB0">
        <w:rPr>
          <w:rFonts w:ascii="SimSun" w:eastAsia="SimSun" w:hAnsi="SimSun" w:cs="SimSun" w:hint="eastAsia"/>
          <w:color w:val="555555"/>
          <w:sz w:val="27"/>
          <w:szCs w:val="27"/>
          <w:lang w:bidi="he-IL"/>
        </w:rPr>
        <w:t>每过去</w:t>
      </w:r>
      <w:proofErr w:type="gramEnd"/>
      <w:r w:rsidRPr="00531EB0">
        <w:rPr>
          <w:rFonts w:ascii="SimSun" w:eastAsia="SimSun" w:hAnsi="SimSun" w:cs="SimSun" w:hint="eastAsia"/>
          <w:color w:val="555555"/>
          <w:sz w:val="27"/>
          <w:szCs w:val="27"/>
          <w:lang w:bidi="he-IL"/>
        </w:rPr>
        <w:t>一天都是离荣耀时刻更近的一天</w:t>
      </w:r>
      <w:r w:rsidRPr="00531EB0">
        <w:rPr>
          <w:rFonts w:ascii="SimSun" w:eastAsia="SimSun" w:hAnsi="SimSun" w:cs="SimSun"/>
          <w:color w:val="555555"/>
          <w:sz w:val="27"/>
          <w:szCs w:val="27"/>
          <w:lang w:bidi="he-IL"/>
        </w:rPr>
        <w:t>。</w:t>
      </w:r>
    </w:p>
    <w:p w14:paraId="5DAFC8EA" w14:textId="77777777" w:rsidR="00531EB0" w:rsidRPr="00531EB0" w:rsidRDefault="00531EB0" w:rsidP="00531EB0">
      <w:pPr>
        <w:shd w:val="clear" w:color="auto" w:fill="FFFFFF"/>
        <w:spacing w:after="100" w:afterAutospacing="1" w:line="240" w:lineRule="auto"/>
        <w:rPr>
          <w:rFonts w:ascii="Roboto" w:eastAsia="Times New Roman" w:hAnsi="Roboto" w:cs="Times New Roman"/>
          <w:color w:val="555555"/>
          <w:sz w:val="27"/>
          <w:szCs w:val="27"/>
          <w:lang w:bidi="he-IL"/>
        </w:rPr>
      </w:pPr>
      <w:r w:rsidRPr="00531EB0">
        <w:rPr>
          <w:rFonts w:ascii="SimSun" w:eastAsia="SimSun" w:hAnsi="SimSun" w:cs="SimSun" w:hint="eastAsia"/>
          <w:color w:val="555555"/>
          <w:sz w:val="27"/>
          <w:szCs w:val="27"/>
          <w:lang w:bidi="he-IL"/>
        </w:rPr>
        <w:t>因此，我们应当做好准备，当有从睡梦中醒来等待日出的思想心态。保</w:t>
      </w:r>
      <w:proofErr w:type="gramStart"/>
      <w:r w:rsidRPr="00531EB0">
        <w:rPr>
          <w:rFonts w:ascii="SimSun" w:eastAsia="SimSun" w:hAnsi="SimSun" w:cs="SimSun" w:hint="eastAsia"/>
          <w:color w:val="555555"/>
          <w:sz w:val="27"/>
          <w:szCs w:val="27"/>
          <w:lang w:bidi="he-IL"/>
        </w:rPr>
        <w:t>罗告诉</w:t>
      </w:r>
      <w:proofErr w:type="gramEnd"/>
      <w:r w:rsidRPr="00531EB0">
        <w:rPr>
          <w:rFonts w:ascii="SimSun" w:eastAsia="SimSun" w:hAnsi="SimSun" w:cs="SimSun" w:hint="eastAsia"/>
          <w:color w:val="555555"/>
          <w:sz w:val="27"/>
          <w:szCs w:val="27"/>
          <w:lang w:bidi="he-IL"/>
        </w:rPr>
        <w:t>我们要</w:t>
      </w:r>
      <w:r w:rsidRPr="00531EB0">
        <w:rPr>
          <w:rFonts w:ascii="SimSun" w:eastAsia="SimSun" w:hAnsi="SimSun" w:cs="SimSun" w:hint="eastAsia"/>
          <w:b/>
          <w:bCs/>
          <w:color w:val="555555"/>
          <w:sz w:val="27"/>
          <w:szCs w:val="27"/>
          <w:lang w:bidi="he-IL"/>
        </w:rPr>
        <w:t>脱去暗昧的行为，带上光明的兵器</w:t>
      </w:r>
      <w:r w:rsidRPr="00531EB0">
        <w:rPr>
          <w:rFonts w:ascii="SimSun" w:eastAsia="SimSun" w:hAnsi="SimSun" w:cs="SimSun" w:hint="eastAsia"/>
          <w:color w:val="555555"/>
          <w:sz w:val="27"/>
          <w:szCs w:val="27"/>
          <w:lang w:bidi="he-IL"/>
        </w:rPr>
        <w:t>，与彼此公义和谐地生活。他在</w:t>
      </w:r>
      <w:r w:rsidRPr="00531EB0">
        <w:rPr>
          <w:rFonts w:ascii="Roboto" w:eastAsia="Times New Roman" w:hAnsi="Roboto" w:cs="Times New Roman"/>
          <w:color w:val="555555"/>
          <w:sz w:val="27"/>
          <w:szCs w:val="27"/>
          <w:lang w:bidi="he-IL"/>
        </w:rPr>
        <w:t xml:space="preserve"> 12 </w:t>
      </w:r>
      <w:r w:rsidRPr="00531EB0">
        <w:rPr>
          <w:rFonts w:ascii="SimSun" w:eastAsia="SimSun" w:hAnsi="SimSun" w:cs="SimSun" w:hint="eastAsia"/>
          <w:color w:val="555555"/>
          <w:sz w:val="27"/>
          <w:szCs w:val="27"/>
          <w:lang w:bidi="he-IL"/>
        </w:rPr>
        <w:t>章和</w:t>
      </w:r>
      <w:r w:rsidRPr="00531EB0">
        <w:rPr>
          <w:rFonts w:ascii="Roboto" w:eastAsia="Times New Roman" w:hAnsi="Roboto" w:cs="Times New Roman"/>
          <w:color w:val="555555"/>
          <w:sz w:val="27"/>
          <w:szCs w:val="27"/>
          <w:lang w:bidi="he-IL"/>
        </w:rPr>
        <w:t xml:space="preserve"> 13 </w:t>
      </w:r>
      <w:r w:rsidRPr="00531EB0">
        <w:rPr>
          <w:rFonts w:ascii="SimSun" w:eastAsia="SimSun" w:hAnsi="SimSun" w:cs="SimSun" w:hint="eastAsia"/>
          <w:color w:val="555555"/>
          <w:sz w:val="27"/>
          <w:szCs w:val="27"/>
          <w:lang w:bidi="he-IL"/>
        </w:rPr>
        <w:t>章向我们显明了这一生活的模样。保罗用黑夜白昼的例子来表明，我们</w:t>
      </w:r>
      <w:r w:rsidRPr="00531EB0">
        <w:rPr>
          <w:rFonts w:ascii="SimSun" w:eastAsia="SimSun" w:hAnsi="SimSun" w:cs="SimSun" w:hint="eastAsia"/>
          <w:b/>
          <w:bCs/>
          <w:color w:val="555555"/>
          <w:sz w:val="27"/>
          <w:szCs w:val="27"/>
          <w:lang w:bidi="he-IL"/>
        </w:rPr>
        <w:t>行事为人要端正，好像行在白昼</w:t>
      </w:r>
      <w:r w:rsidRPr="00531EB0">
        <w:rPr>
          <w:rFonts w:ascii="SimSun" w:eastAsia="SimSun" w:hAnsi="SimSun" w:cs="SimSun" w:hint="eastAsia"/>
          <w:color w:val="555555"/>
          <w:sz w:val="27"/>
          <w:szCs w:val="27"/>
          <w:lang w:bidi="he-IL"/>
        </w:rPr>
        <w:t>，与夜间行事之人进行了对比。在夜间和黑暗中的人很可能会比白昼更有犯罪的欲望，因为白天他们的行为更明显。我们</w:t>
      </w:r>
      <w:proofErr w:type="gramStart"/>
      <w:r w:rsidRPr="00531EB0">
        <w:rPr>
          <w:rFonts w:ascii="SimSun" w:eastAsia="SimSun" w:hAnsi="SimSun" w:cs="SimSun" w:hint="eastAsia"/>
          <w:b/>
          <w:bCs/>
          <w:color w:val="555555"/>
          <w:sz w:val="27"/>
          <w:szCs w:val="27"/>
          <w:lang w:bidi="he-IL"/>
        </w:rPr>
        <w:t>不可荒宴醉酒</w:t>
      </w:r>
      <w:proofErr w:type="gramEnd"/>
      <w:r w:rsidRPr="00531EB0">
        <w:rPr>
          <w:rFonts w:ascii="SimSun" w:eastAsia="SimSun" w:hAnsi="SimSun" w:cs="SimSun" w:hint="eastAsia"/>
          <w:b/>
          <w:bCs/>
          <w:color w:val="555555"/>
          <w:sz w:val="27"/>
          <w:szCs w:val="27"/>
          <w:lang w:bidi="he-IL"/>
        </w:rPr>
        <w:t>；不可好色邪荡；不可争竞嫉妒</w:t>
      </w:r>
      <w:r w:rsidRPr="00531EB0">
        <w:rPr>
          <w:rFonts w:ascii="SimSun" w:eastAsia="SimSun" w:hAnsi="SimSun" w:cs="SimSun" w:hint="eastAsia"/>
          <w:color w:val="555555"/>
          <w:sz w:val="27"/>
          <w:szCs w:val="27"/>
          <w:lang w:bidi="he-IL"/>
        </w:rPr>
        <w:t>。我们信徒总要像在白天行事，端正、充满爱，与彼此和睦相处</w:t>
      </w:r>
      <w:r w:rsidRPr="00531EB0">
        <w:rPr>
          <w:rFonts w:ascii="SimSun" w:eastAsia="SimSun" w:hAnsi="SimSun" w:cs="SimSun"/>
          <w:color w:val="555555"/>
          <w:sz w:val="27"/>
          <w:szCs w:val="27"/>
          <w:lang w:bidi="he-IL"/>
        </w:rPr>
        <w:t>。</w:t>
      </w:r>
    </w:p>
    <w:p w14:paraId="3BBB9B64" w14:textId="77777777" w:rsidR="00531EB0" w:rsidRPr="00531EB0" w:rsidRDefault="00531EB0" w:rsidP="00531EB0">
      <w:pPr>
        <w:shd w:val="clear" w:color="auto" w:fill="FFFFFF"/>
        <w:spacing w:after="100" w:afterAutospacing="1" w:line="240" w:lineRule="auto"/>
        <w:rPr>
          <w:rFonts w:ascii="Roboto" w:eastAsia="Times New Roman" w:hAnsi="Roboto" w:cs="Times New Roman"/>
          <w:color w:val="555555"/>
          <w:sz w:val="27"/>
          <w:szCs w:val="27"/>
          <w:lang w:bidi="he-IL"/>
        </w:rPr>
      </w:pPr>
      <w:r w:rsidRPr="00531EB0">
        <w:rPr>
          <w:rFonts w:ascii="SimSun" w:eastAsia="SimSun" w:hAnsi="SimSun" w:cs="SimSun" w:hint="eastAsia"/>
          <w:color w:val="555555"/>
          <w:sz w:val="27"/>
          <w:szCs w:val="27"/>
          <w:lang w:bidi="he-IL"/>
        </w:rPr>
        <w:lastRenderedPageBreak/>
        <w:t>自亚当的时代以来，人类就生活在堕落之中：我们彼此争斗、彼此嫉妒、以本不该使用的方式使用我们的身体。保罗说，不要像世人一样活着，而要</w:t>
      </w:r>
      <w:proofErr w:type="gramStart"/>
      <w:r w:rsidRPr="00531EB0">
        <w:rPr>
          <w:rFonts w:ascii="SimSun" w:eastAsia="SimSun" w:hAnsi="SimSun" w:cs="SimSun" w:hint="eastAsia"/>
          <w:color w:val="555555"/>
          <w:sz w:val="27"/>
          <w:szCs w:val="27"/>
          <w:lang w:bidi="he-IL"/>
        </w:rPr>
        <w:t>穿上主</w:t>
      </w:r>
      <w:proofErr w:type="gramEnd"/>
      <w:r w:rsidRPr="00531EB0">
        <w:rPr>
          <w:rFonts w:ascii="SimSun" w:eastAsia="SimSun" w:hAnsi="SimSun" w:cs="SimSun" w:hint="eastAsia"/>
          <w:color w:val="555555"/>
          <w:sz w:val="27"/>
          <w:szCs w:val="27"/>
          <w:lang w:bidi="he-IL"/>
        </w:rPr>
        <w:t>耶稣基督的样子，以信心生活并和睦共处。我们这样做的方法之一是不将自己置于加强我们肉体欲望的处境之中。正如有人对某种毒品或行为有瘾，他就要将自己脱离可能会卷入某种物质或挣扎的情境。如果存在可能会为我们提供沉迷于罪恶和肉体欲望的潜在情境的话，我们就不应当参与或走进这一情境，而是</w:t>
      </w:r>
      <w:r w:rsidRPr="00531EB0">
        <w:rPr>
          <w:rFonts w:ascii="SimSun" w:eastAsia="SimSun" w:hAnsi="SimSun" w:cs="SimSun" w:hint="eastAsia"/>
          <w:b/>
          <w:bCs/>
          <w:color w:val="555555"/>
          <w:sz w:val="27"/>
          <w:szCs w:val="27"/>
          <w:lang w:bidi="he-IL"/>
        </w:rPr>
        <w:t>披戴主耶稣基督，不要为肉体安排，去</w:t>
      </w:r>
      <w:r w:rsidRPr="00531EB0">
        <w:rPr>
          <w:rFonts w:ascii="SimSun" w:eastAsia="SimSun" w:hAnsi="SimSun" w:cs="SimSun" w:hint="eastAsia"/>
          <w:b/>
          <w:bCs/>
          <w:i/>
          <w:iCs/>
          <w:color w:val="555555"/>
          <w:sz w:val="27"/>
          <w:szCs w:val="27"/>
          <w:lang w:bidi="he-IL"/>
        </w:rPr>
        <w:t>放纵</w:t>
      </w:r>
      <w:r w:rsidRPr="00531EB0">
        <w:rPr>
          <w:rFonts w:ascii="SimSun" w:eastAsia="SimSun" w:hAnsi="SimSun" w:cs="SimSun" w:hint="eastAsia"/>
          <w:b/>
          <w:bCs/>
          <w:color w:val="555555"/>
          <w:sz w:val="27"/>
          <w:szCs w:val="27"/>
          <w:lang w:bidi="he-IL"/>
        </w:rPr>
        <w:t>私欲</w:t>
      </w:r>
      <w:r w:rsidRPr="00531EB0">
        <w:rPr>
          <w:rFonts w:ascii="SimSun" w:eastAsia="SimSun" w:hAnsi="SimSun" w:cs="SimSun"/>
          <w:color w:val="555555"/>
          <w:sz w:val="27"/>
          <w:szCs w:val="27"/>
          <w:lang w:bidi="he-IL"/>
        </w:rPr>
        <w:t>。</w:t>
      </w:r>
    </w:p>
    <w:p w14:paraId="274511C3" w14:textId="77777777" w:rsidR="00531EB0" w:rsidRPr="00531EB0" w:rsidRDefault="00531EB0" w:rsidP="00531EB0">
      <w:pPr>
        <w:shd w:val="clear" w:color="auto" w:fill="FFFFFF"/>
        <w:spacing w:after="100" w:afterAutospacing="1" w:line="240" w:lineRule="auto"/>
        <w:rPr>
          <w:rFonts w:ascii="Roboto" w:eastAsia="Times New Roman" w:hAnsi="Roboto" w:cs="Times New Roman"/>
          <w:color w:val="555555"/>
          <w:sz w:val="27"/>
          <w:szCs w:val="27"/>
          <w:lang w:bidi="he-IL"/>
        </w:rPr>
      </w:pPr>
      <w:r w:rsidRPr="00531EB0">
        <w:rPr>
          <w:rFonts w:ascii="SimSun" w:eastAsia="SimSun" w:hAnsi="SimSun" w:cs="SimSun" w:hint="eastAsia"/>
          <w:color w:val="555555"/>
          <w:sz w:val="27"/>
          <w:szCs w:val="27"/>
          <w:lang w:bidi="he-IL"/>
        </w:rPr>
        <w:t>在本章，保罗已经向我们进一步显明，藉着信和谐共处是怎样的，以及为什么我们要这样做。第</w:t>
      </w:r>
      <w:r w:rsidRPr="00531EB0">
        <w:rPr>
          <w:rFonts w:ascii="Roboto" w:eastAsia="Times New Roman" w:hAnsi="Roboto" w:cs="Times New Roman"/>
          <w:color w:val="555555"/>
          <w:sz w:val="27"/>
          <w:szCs w:val="27"/>
          <w:lang w:bidi="he-IL"/>
        </w:rPr>
        <w:t xml:space="preserve"> 13 </w:t>
      </w:r>
      <w:r w:rsidRPr="00531EB0">
        <w:rPr>
          <w:rFonts w:ascii="SimSun" w:eastAsia="SimSun" w:hAnsi="SimSun" w:cs="SimSun" w:hint="eastAsia"/>
          <w:color w:val="555555"/>
          <w:sz w:val="27"/>
          <w:szCs w:val="27"/>
          <w:lang w:bidi="he-IL"/>
        </w:rPr>
        <w:t>章已经向我们显明和谐生活的某些方面，包括顺从权柄、彼此相爱，以及不参与或接近罪和肉体的欲望，这一切都因为我们知道荣耀的时刻近了，很快我们就要站在神的同在之中</w:t>
      </w:r>
      <w:r w:rsidRPr="00531EB0">
        <w:rPr>
          <w:rFonts w:ascii="SimSun" w:eastAsia="SimSun" w:hAnsi="SimSun" w:cs="SimSun"/>
          <w:color w:val="555555"/>
          <w:sz w:val="27"/>
          <w:szCs w:val="27"/>
          <w:lang w:bidi="he-IL"/>
        </w:rPr>
        <w:t>。</w:t>
      </w:r>
    </w:p>
    <w:p w14:paraId="1FC735CA" w14:textId="77777777" w:rsidR="00531EB0" w:rsidRPr="00531EB0" w:rsidRDefault="00531EB0" w:rsidP="00531EB0">
      <w:pPr>
        <w:shd w:val="clear" w:color="auto" w:fill="FFFFFF"/>
        <w:spacing w:after="100" w:afterAutospacing="1" w:line="240" w:lineRule="auto"/>
        <w:rPr>
          <w:rFonts w:ascii="Roboto" w:eastAsia="Times New Roman" w:hAnsi="Roboto" w:cs="Times New Roman"/>
          <w:color w:val="555555"/>
          <w:sz w:val="27"/>
          <w:szCs w:val="27"/>
          <w:lang w:bidi="he-IL"/>
        </w:rPr>
      </w:pPr>
      <w:r w:rsidRPr="00531EB0">
        <w:rPr>
          <w:rFonts w:ascii="SimSun" w:eastAsia="SimSun" w:hAnsi="SimSun" w:cs="SimSun" w:hint="eastAsia"/>
          <w:color w:val="555555"/>
          <w:sz w:val="27"/>
          <w:szCs w:val="27"/>
          <w:lang w:bidi="he-IL"/>
        </w:rPr>
        <w:t>罗马书</w:t>
      </w:r>
      <w:r w:rsidRPr="00531EB0">
        <w:rPr>
          <w:rFonts w:ascii="Roboto" w:eastAsia="Times New Roman" w:hAnsi="Roboto" w:cs="Times New Roman"/>
          <w:color w:val="555555"/>
          <w:sz w:val="27"/>
          <w:szCs w:val="27"/>
          <w:lang w:bidi="he-IL"/>
        </w:rPr>
        <w:t xml:space="preserve"> 13:11-14</w:t>
      </w:r>
      <w:r w:rsidRPr="00531EB0">
        <w:rPr>
          <w:rFonts w:ascii="Roboto" w:eastAsia="Times New Roman" w:hAnsi="Roboto" w:cs="Roboto"/>
          <w:color w:val="555555"/>
          <w:sz w:val="27"/>
          <w:szCs w:val="27"/>
          <w:lang w:bidi="he-IL"/>
        </w:rPr>
        <w:t> </w:t>
      </w:r>
      <w:r w:rsidRPr="00531EB0">
        <w:rPr>
          <w:rFonts w:ascii="SimSun" w:eastAsia="SimSun" w:hAnsi="SimSun" w:cs="SimSun" w:hint="eastAsia"/>
          <w:b/>
          <w:bCs/>
          <w:color w:val="555555"/>
          <w:sz w:val="27"/>
          <w:szCs w:val="27"/>
          <w:lang w:bidi="he-IL"/>
        </w:rPr>
        <w:t>再者，你们晓得，现今就是该趁早睡醒的时候；因为我们得救，现今比</w:t>
      </w:r>
      <w:r w:rsidRPr="00531EB0">
        <w:rPr>
          <w:rFonts w:ascii="SimSun" w:eastAsia="SimSun" w:hAnsi="SimSun" w:cs="SimSun" w:hint="eastAsia"/>
          <w:b/>
          <w:bCs/>
          <w:i/>
          <w:iCs/>
          <w:color w:val="555555"/>
          <w:sz w:val="27"/>
          <w:szCs w:val="27"/>
          <w:lang w:bidi="he-IL"/>
        </w:rPr>
        <w:t>初</w:t>
      </w:r>
      <w:r w:rsidRPr="00531EB0">
        <w:rPr>
          <w:rFonts w:ascii="SimSun" w:eastAsia="SimSun" w:hAnsi="SimSun" w:cs="SimSun" w:hint="eastAsia"/>
          <w:b/>
          <w:bCs/>
          <w:color w:val="555555"/>
          <w:sz w:val="27"/>
          <w:szCs w:val="27"/>
          <w:lang w:bidi="he-IL"/>
        </w:rPr>
        <w:t>信的时候更近了。</w:t>
      </w:r>
      <w:r w:rsidRPr="00531EB0">
        <w:rPr>
          <w:rFonts w:ascii="Roboto" w:eastAsia="Times New Roman" w:hAnsi="Roboto" w:cs="Times New Roman"/>
          <w:b/>
          <w:bCs/>
          <w:color w:val="555555"/>
          <w:sz w:val="20"/>
          <w:szCs w:val="20"/>
          <w:vertAlign w:val="superscript"/>
          <w:lang w:bidi="he-IL"/>
        </w:rPr>
        <w:t>12</w:t>
      </w:r>
      <w:r w:rsidRPr="00531EB0">
        <w:rPr>
          <w:rFonts w:ascii="SimSun" w:eastAsia="SimSun" w:hAnsi="SimSun" w:cs="SimSun" w:hint="eastAsia"/>
          <w:b/>
          <w:bCs/>
          <w:color w:val="555555"/>
          <w:sz w:val="27"/>
          <w:szCs w:val="27"/>
          <w:lang w:bidi="he-IL"/>
        </w:rPr>
        <w:t>黑夜已深，白昼将近。我们就当脱去暗昧的行为，带上光明的兵器。</w:t>
      </w:r>
      <w:r w:rsidRPr="00531EB0">
        <w:rPr>
          <w:rFonts w:ascii="Roboto" w:eastAsia="Times New Roman" w:hAnsi="Roboto" w:cs="Times New Roman"/>
          <w:b/>
          <w:bCs/>
          <w:color w:val="555555"/>
          <w:sz w:val="20"/>
          <w:szCs w:val="20"/>
          <w:vertAlign w:val="superscript"/>
          <w:lang w:bidi="he-IL"/>
        </w:rPr>
        <w:t>13</w:t>
      </w:r>
      <w:r w:rsidRPr="00531EB0">
        <w:rPr>
          <w:rFonts w:ascii="SimSun" w:eastAsia="SimSun" w:hAnsi="SimSun" w:cs="SimSun" w:hint="eastAsia"/>
          <w:b/>
          <w:bCs/>
          <w:color w:val="555555"/>
          <w:sz w:val="27"/>
          <w:szCs w:val="27"/>
          <w:lang w:bidi="he-IL"/>
        </w:rPr>
        <w:t>行事为人要端正，好像行在白昼。不可荒宴醉酒；不可好色邪荡；不可争竞嫉妒。</w:t>
      </w:r>
      <w:r w:rsidRPr="00531EB0">
        <w:rPr>
          <w:rFonts w:ascii="Roboto" w:eastAsia="Times New Roman" w:hAnsi="Roboto" w:cs="Times New Roman"/>
          <w:b/>
          <w:bCs/>
          <w:color w:val="555555"/>
          <w:sz w:val="20"/>
          <w:szCs w:val="20"/>
          <w:vertAlign w:val="superscript"/>
          <w:lang w:bidi="he-IL"/>
        </w:rPr>
        <w:t>14</w:t>
      </w:r>
      <w:r w:rsidRPr="00531EB0">
        <w:rPr>
          <w:rFonts w:ascii="SimSun" w:eastAsia="SimSun" w:hAnsi="SimSun" w:cs="SimSun" w:hint="eastAsia"/>
          <w:b/>
          <w:bCs/>
          <w:color w:val="555555"/>
          <w:sz w:val="27"/>
          <w:szCs w:val="27"/>
          <w:lang w:bidi="he-IL"/>
        </w:rPr>
        <w:t>总要披戴主耶稣基督，不要为肉体安排，去</w:t>
      </w:r>
      <w:r w:rsidRPr="00531EB0">
        <w:rPr>
          <w:rFonts w:ascii="SimSun" w:eastAsia="SimSun" w:hAnsi="SimSun" w:cs="SimSun" w:hint="eastAsia"/>
          <w:b/>
          <w:bCs/>
          <w:i/>
          <w:iCs/>
          <w:color w:val="555555"/>
          <w:sz w:val="27"/>
          <w:szCs w:val="27"/>
          <w:lang w:bidi="he-IL"/>
        </w:rPr>
        <w:t>放纵</w:t>
      </w:r>
      <w:r w:rsidRPr="00531EB0">
        <w:rPr>
          <w:rFonts w:ascii="SimSun" w:eastAsia="SimSun" w:hAnsi="SimSun" w:cs="SimSun" w:hint="eastAsia"/>
          <w:b/>
          <w:bCs/>
          <w:color w:val="555555"/>
          <w:sz w:val="27"/>
          <w:szCs w:val="27"/>
          <w:lang w:bidi="he-IL"/>
        </w:rPr>
        <w:t>私欲</w:t>
      </w:r>
      <w:r w:rsidRPr="00531EB0">
        <w:rPr>
          <w:rFonts w:ascii="SimSun" w:eastAsia="SimSun" w:hAnsi="SimSun" w:cs="SimSun"/>
          <w:b/>
          <w:bCs/>
          <w:color w:val="555555"/>
          <w:sz w:val="27"/>
          <w:szCs w:val="27"/>
          <w:lang w:bidi="he-IL"/>
        </w:rPr>
        <w:t>。</w:t>
      </w:r>
    </w:p>
    <w:p w14:paraId="7CCA7418" w14:textId="77777777" w:rsidR="00F60050" w:rsidRDefault="00F60050"/>
    <w:sectPr w:rsidR="00F600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B3BB" w14:textId="77777777" w:rsidR="001E70B7" w:rsidRDefault="001E70B7" w:rsidP="00531EB0">
      <w:pPr>
        <w:spacing w:after="0" w:line="240" w:lineRule="auto"/>
      </w:pPr>
      <w:r>
        <w:separator/>
      </w:r>
    </w:p>
  </w:endnote>
  <w:endnote w:type="continuationSeparator" w:id="0">
    <w:p w14:paraId="68B0E84F" w14:textId="77777777" w:rsidR="001E70B7" w:rsidRDefault="001E70B7" w:rsidP="0053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AE91" w14:textId="77777777" w:rsidR="001E70B7" w:rsidRDefault="001E70B7" w:rsidP="00531EB0">
      <w:pPr>
        <w:spacing w:after="0" w:line="240" w:lineRule="auto"/>
      </w:pPr>
      <w:r>
        <w:separator/>
      </w:r>
    </w:p>
  </w:footnote>
  <w:footnote w:type="continuationSeparator" w:id="0">
    <w:p w14:paraId="467AAE1B" w14:textId="77777777" w:rsidR="001E70B7" w:rsidRDefault="001E70B7" w:rsidP="00531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6E"/>
    <w:rsid w:val="001E70B7"/>
    <w:rsid w:val="00531EB0"/>
    <w:rsid w:val="00D3646E"/>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307E3F0-46C0-4C85-A97C-F6711F7B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31EB0"/>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EB0"/>
    <w:pPr>
      <w:tabs>
        <w:tab w:val="center" w:pos="4680"/>
        <w:tab w:val="right" w:pos="9360"/>
      </w:tabs>
      <w:spacing w:after="0" w:line="240" w:lineRule="auto"/>
    </w:pPr>
  </w:style>
  <w:style w:type="character" w:customStyle="1" w:styleId="a4">
    <w:name w:val="页眉 字符"/>
    <w:basedOn w:val="a0"/>
    <w:link w:val="a3"/>
    <w:uiPriority w:val="99"/>
    <w:rsid w:val="00531EB0"/>
  </w:style>
  <w:style w:type="paragraph" w:styleId="a5">
    <w:name w:val="footer"/>
    <w:basedOn w:val="a"/>
    <w:link w:val="a6"/>
    <w:uiPriority w:val="99"/>
    <w:unhideWhenUsed/>
    <w:rsid w:val="00531EB0"/>
    <w:pPr>
      <w:tabs>
        <w:tab w:val="center" w:pos="4680"/>
        <w:tab w:val="right" w:pos="9360"/>
      </w:tabs>
      <w:spacing w:after="0" w:line="240" w:lineRule="auto"/>
    </w:pPr>
  </w:style>
  <w:style w:type="character" w:customStyle="1" w:styleId="a6">
    <w:name w:val="页脚 字符"/>
    <w:basedOn w:val="a0"/>
    <w:link w:val="a5"/>
    <w:uiPriority w:val="99"/>
    <w:rsid w:val="00531EB0"/>
  </w:style>
  <w:style w:type="character" w:customStyle="1" w:styleId="10">
    <w:name w:val="标题 1 字符"/>
    <w:basedOn w:val="a0"/>
    <w:link w:val="1"/>
    <w:uiPriority w:val="9"/>
    <w:rsid w:val="00531EB0"/>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531EB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7">
    <w:name w:val="Emphasis"/>
    <w:basedOn w:val="a0"/>
    <w:uiPriority w:val="20"/>
    <w:qFormat/>
    <w:rsid w:val="00531EB0"/>
    <w:rPr>
      <w:i/>
      <w:iCs/>
    </w:rPr>
  </w:style>
  <w:style w:type="character" w:styleId="a8">
    <w:name w:val="Strong"/>
    <w:basedOn w:val="a0"/>
    <w:uiPriority w:val="22"/>
    <w:qFormat/>
    <w:rsid w:val="00531EB0"/>
    <w:rPr>
      <w:b/>
      <w:bCs/>
    </w:rPr>
  </w:style>
  <w:style w:type="paragraph" w:styleId="a9">
    <w:name w:val="Normal (Web)"/>
    <w:basedOn w:val="a"/>
    <w:uiPriority w:val="99"/>
    <w:semiHidden/>
    <w:unhideWhenUsed/>
    <w:rsid w:val="00531EB0"/>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2022-08-08T16:16:00Z</dcterms:created>
  <dcterms:modified xsi:type="dcterms:W3CDTF">2022-08-08T16:16:00Z</dcterms:modified>
</cp:coreProperties>
</file>